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Parchment" type="tile"/>
    </v:background>
  </w:background>
  <w:body>
    <w:p w:rsidR="007B6BDA" w:rsidRDefault="00DB1339" w:rsidP="00DB1339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144"/>
          <w:szCs w:val="144"/>
        </w:rPr>
        <w:t>WANTED</w:t>
      </w:r>
    </w:p>
    <w:p w:rsidR="00DB1339" w:rsidRDefault="00DB1339" w:rsidP="00DB1339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noProof/>
          <w:sz w:val="28"/>
          <w:szCs w:val="28"/>
        </w:rPr>
        <w:drawing>
          <wp:inline distT="0" distB="0" distL="0" distR="0">
            <wp:extent cx="1905000" cy="19050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339" w:rsidRDefault="00DB1339" w:rsidP="00DB1339">
      <w:pPr>
        <w:jc w:val="center"/>
        <w:rPr>
          <w:rFonts w:ascii="Bodoni MT Black" w:hAnsi="Bodoni MT Black"/>
          <w:sz w:val="28"/>
          <w:szCs w:val="28"/>
        </w:rPr>
      </w:pPr>
    </w:p>
    <w:p w:rsidR="00DB1339" w:rsidRDefault="008F7200" w:rsidP="00DB1339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28"/>
          <w:szCs w:val="28"/>
        </w:rPr>
        <w:t>Know as; T Dog.</w:t>
      </w:r>
    </w:p>
    <w:p w:rsidR="008F7200" w:rsidRDefault="008F7200" w:rsidP="00DB1339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28"/>
          <w:szCs w:val="28"/>
        </w:rPr>
        <w:t>Face; O</w:t>
      </w:r>
      <w:r w:rsidR="004A14CF">
        <w:rPr>
          <w:rFonts w:ascii="Bodoni MT Black" w:hAnsi="Bodoni MT Black"/>
          <w:sz w:val="28"/>
          <w:szCs w:val="28"/>
        </w:rPr>
        <w:t>val</w:t>
      </w:r>
    </w:p>
    <w:p w:rsidR="004A14CF" w:rsidRDefault="004A14CF" w:rsidP="004A14CF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28"/>
          <w:szCs w:val="28"/>
        </w:rPr>
        <w:t>Hair; Spiked and blue.</w:t>
      </w:r>
    </w:p>
    <w:p w:rsidR="004A14CF" w:rsidRDefault="004A14CF" w:rsidP="004A14CF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28"/>
          <w:szCs w:val="28"/>
        </w:rPr>
        <w:t>Eyes; Are squinted.</w:t>
      </w:r>
    </w:p>
    <w:p w:rsidR="004A14CF" w:rsidRDefault="004A14CF" w:rsidP="004A14CF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28"/>
          <w:szCs w:val="28"/>
        </w:rPr>
        <w:t>Nose; Skinny.</w:t>
      </w:r>
    </w:p>
    <w:p w:rsidR="004A14CF" w:rsidRDefault="004A14CF" w:rsidP="004A14CF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28"/>
          <w:szCs w:val="28"/>
        </w:rPr>
        <w:t>Mouth; Has shiny teeth.</w:t>
      </w:r>
    </w:p>
    <w:p w:rsidR="004A14CF" w:rsidRDefault="000077E0" w:rsidP="004A14CF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28"/>
          <w:szCs w:val="28"/>
        </w:rPr>
        <w:t>Keep an eye out.</w:t>
      </w:r>
    </w:p>
    <w:p w:rsidR="000077E0" w:rsidRDefault="000077E0" w:rsidP="004A14CF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sz w:val="28"/>
          <w:szCs w:val="28"/>
        </w:rPr>
        <w:t>He is wanted for gang wars.</w:t>
      </w:r>
    </w:p>
    <w:p w:rsidR="004A14CF" w:rsidRDefault="004A14CF" w:rsidP="00DB1339">
      <w:pPr>
        <w:jc w:val="center"/>
        <w:rPr>
          <w:rFonts w:ascii="Bodoni MT Black" w:hAnsi="Bodoni MT Black"/>
          <w:sz w:val="28"/>
          <w:szCs w:val="28"/>
        </w:rPr>
      </w:pPr>
    </w:p>
    <w:p w:rsidR="008F7200" w:rsidRPr="00DB1339" w:rsidRDefault="008F7200" w:rsidP="008F7200">
      <w:pPr>
        <w:rPr>
          <w:rFonts w:ascii="Bodoni MT Black" w:hAnsi="Bodoni MT Black"/>
          <w:sz w:val="28"/>
          <w:szCs w:val="28"/>
        </w:rPr>
      </w:pPr>
    </w:p>
    <w:sectPr w:rsidR="008F7200" w:rsidRPr="00DB1339" w:rsidSect="00B465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isplayBackgroundShape/>
  <w:defaultTabStop w:val="720"/>
  <w:characterSpacingControl w:val="doNotCompress"/>
  <w:compat/>
  <w:rsids>
    <w:rsidRoot w:val="00DB1339"/>
    <w:rsid w:val="000077E0"/>
    <w:rsid w:val="00186EA4"/>
    <w:rsid w:val="004A14CF"/>
    <w:rsid w:val="008F7200"/>
    <w:rsid w:val="00A40EB4"/>
    <w:rsid w:val="00AD67E0"/>
    <w:rsid w:val="00B46568"/>
    <w:rsid w:val="00C13A35"/>
    <w:rsid w:val="00DB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3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moorer</dc:creator>
  <cp:keywords/>
  <dc:description/>
  <cp:lastModifiedBy>moorer</cp:lastModifiedBy>
  <cp:revision>1</cp:revision>
  <dcterms:created xsi:type="dcterms:W3CDTF">2012-02-03T14:51:00Z</dcterms:created>
  <dcterms:modified xsi:type="dcterms:W3CDTF">2012-02-03T15:25:00Z</dcterms:modified>
</cp:coreProperties>
</file>